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04" w:type="dxa"/>
        <w:tblInd w:w="-12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76"/>
        <w:gridCol w:w="7328"/>
      </w:tblGrid>
      <w:tr w:rsidR="00776AF8" w:rsidRPr="00776AF8" w14:paraId="0EB58ECF" w14:textId="77777777" w:rsidTr="00776AF8">
        <w:trPr>
          <w:trHeight w:val="404"/>
        </w:trPr>
        <w:tc>
          <w:tcPr>
            <w:tcW w:w="2576" w:type="dxa"/>
          </w:tcPr>
          <w:p w14:paraId="29CCF888" w14:textId="66344BD3" w:rsidR="00A670CB" w:rsidRPr="00776AF8" w:rsidRDefault="00A670CB" w:rsidP="00A670CB">
            <w:pPr>
              <w:pStyle w:val="ListParagraph"/>
              <w:ind w:left="0"/>
              <w:rPr>
                <w:rFonts w:ascii="Arial" w:hAnsi="Arial" w:cs="Arial"/>
                <w:color w:val="1F497D" w:themeColor="text2"/>
              </w:rPr>
            </w:pPr>
            <w:r w:rsidRPr="00776AF8">
              <w:rPr>
                <w:rFonts w:ascii="Arial" w:hAnsi="Arial" w:cs="Arial"/>
                <w:color w:val="1F497D" w:themeColor="text2"/>
              </w:rPr>
              <w:t>Job Title</w:t>
            </w:r>
          </w:p>
        </w:tc>
        <w:tc>
          <w:tcPr>
            <w:tcW w:w="7328" w:type="dxa"/>
          </w:tcPr>
          <w:p w14:paraId="37673DAB" w14:textId="07D49512" w:rsidR="00A670CB" w:rsidRPr="00776AF8" w:rsidRDefault="003D29C9" w:rsidP="00A670CB">
            <w:pPr>
              <w:pStyle w:val="ListParagraph"/>
              <w:ind w:left="0"/>
              <w:rPr>
                <w:rFonts w:ascii="Arial" w:hAnsi="Arial" w:cs="Arial"/>
                <w:color w:val="1F497D" w:themeColor="text2"/>
              </w:rPr>
            </w:pPr>
            <w:r w:rsidRPr="00776AF8">
              <w:rPr>
                <w:rFonts w:ascii="Arial" w:hAnsi="Arial" w:cs="Arial"/>
                <w:color w:val="1F497D" w:themeColor="text2"/>
              </w:rPr>
              <w:t>Trainee Asbestos Analyst</w:t>
            </w:r>
          </w:p>
        </w:tc>
      </w:tr>
      <w:tr w:rsidR="00776AF8" w:rsidRPr="00776AF8" w14:paraId="20F4117A" w14:textId="77777777" w:rsidTr="00776AF8">
        <w:trPr>
          <w:trHeight w:val="404"/>
        </w:trPr>
        <w:tc>
          <w:tcPr>
            <w:tcW w:w="2576" w:type="dxa"/>
          </w:tcPr>
          <w:p w14:paraId="04F30CCA" w14:textId="4E4F30E3" w:rsidR="00A670CB" w:rsidRPr="00776AF8" w:rsidRDefault="00A670CB" w:rsidP="00A670CB">
            <w:pPr>
              <w:pStyle w:val="ListParagraph"/>
              <w:ind w:left="0"/>
              <w:rPr>
                <w:rFonts w:ascii="Arial" w:hAnsi="Arial" w:cs="Arial"/>
                <w:color w:val="1F497D" w:themeColor="text2"/>
              </w:rPr>
            </w:pPr>
            <w:r w:rsidRPr="00776AF8">
              <w:rPr>
                <w:rFonts w:ascii="Arial" w:hAnsi="Arial" w:cs="Arial"/>
                <w:color w:val="1F497D" w:themeColor="text2"/>
              </w:rPr>
              <w:t>Business Unit</w:t>
            </w:r>
          </w:p>
        </w:tc>
        <w:tc>
          <w:tcPr>
            <w:tcW w:w="7328" w:type="dxa"/>
          </w:tcPr>
          <w:p w14:paraId="7B3E529B" w14:textId="51404941" w:rsidR="00A670CB" w:rsidRPr="00776AF8" w:rsidRDefault="001A691B" w:rsidP="001A691B">
            <w:pPr>
              <w:pStyle w:val="ListParagraph"/>
              <w:ind w:left="0"/>
              <w:rPr>
                <w:rFonts w:ascii="Arial" w:hAnsi="Arial" w:cs="Arial"/>
                <w:color w:val="1F497D" w:themeColor="text2"/>
              </w:rPr>
            </w:pPr>
            <w:r w:rsidRPr="00776AF8">
              <w:rPr>
                <w:rFonts w:ascii="Arial" w:hAnsi="Arial" w:cs="Arial"/>
                <w:color w:val="1F497D" w:themeColor="text2"/>
              </w:rPr>
              <w:t>Environment</w:t>
            </w:r>
            <w:r w:rsidR="00255677" w:rsidRPr="00776AF8">
              <w:rPr>
                <w:rFonts w:ascii="Arial" w:hAnsi="Arial" w:cs="Arial"/>
                <w:color w:val="1F497D" w:themeColor="text2"/>
              </w:rPr>
              <w:t xml:space="preserve"> and Safety</w:t>
            </w:r>
          </w:p>
        </w:tc>
      </w:tr>
      <w:tr w:rsidR="00776AF8" w:rsidRPr="00776AF8" w14:paraId="5170D4D9" w14:textId="77777777" w:rsidTr="00776AF8">
        <w:trPr>
          <w:trHeight w:val="404"/>
        </w:trPr>
        <w:tc>
          <w:tcPr>
            <w:tcW w:w="2576" w:type="dxa"/>
          </w:tcPr>
          <w:p w14:paraId="53B98D18" w14:textId="47E0DF80" w:rsidR="00A670CB" w:rsidRPr="00776AF8" w:rsidRDefault="00A670CB" w:rsidP="00A670CB">
            <w:pPr>
              <w:pStyle w:val="ListParagraph"/>
              <w:ind w:left="0"/>
              <w:rPr>
                <w:rFonts w:ascii="Arial" w:hAnsi="Arial" w:cs="Arial"/>
                <w:color w:val="1F497D" w:themeColor="text2"/>
              </w:rPr>
            </w:pPr>
            <w:r w:rsidRPr="00776AF8">
              <w:rPr>
                <w:rFonts w:ascii="Arial" w:hAnsi="Arial" w:cs="Arial"/>
                <w:color w:val="1F497D" w:themeColor="text2"/>
              </w:rPr>
              <w:t>Location</w:t>
            </w:r>
          </w:p>
        </w:tc>
        <w:tc>
          <w:tcPr>
            <w:tcW w:w="7328" w:type="dxa"/>
          </w:tcPr>
          <w:p w14:paraId="1066C3C3" w14:textId="6429F8F2" w:rsidR="00A670CB" w:rsidRPr="00776AF8" w:rsidRDefault="00A50E4F" w:rsidP="00A670CB">
            <w:pPr>
              <w:pStyle w:val="ListParagraph"/>
              <w:ind w:left="0"/>
              <w:rPr>
                <w:rFonts w:ascii="Arial" w:hAnsi="Arial" w:cs="Arial"/>
                <w:color w:val="1F497D" w:themeColor="text2"/>
              </w:rPr>
            </w:pPr>
            <w:r>
              <w:rPr>
                <w:rFonts w:ascii="Arial" w:hAnsi="Arial" w:cs="Arial"/>
                <w:color w:val="1F497D" w:themeColor="text2"/>
              </w:rPr>
              <w:t>Doncaster</w:t>
            </w:r>
            <w:r w:rsidR="00DC6788" w:rsidRPr="00776AF8">
              <w:rPr>
                <w:rFonts w:ascii="Arial" w:hAnsi="Arial" w:cs="Arial"/>
                <w:color w:val="1F497D" w:themeColor="text2"/>
              </w:rPr>
              <w:t xml:space="preserve"> </w:t>
            </w:r>
          </w:p>
        </w:tc>
      </w:tr>
      <w:tr w:rsidR="00776AF8" w:rsidRPr="00776AF8" w14:paraId="0E4E61D3" w14:textId="77777777" w:rsidTr="00776AF8">
        <w:trPr>
          <w:trHeight w:val="404"/>
        </w:trPr>
        <w:tc>
          <w:tcPr>
            <w:tcW w:w="2576" w:type="dxa"/>
          </w:tcPr>
          <w:p w14:paraId="1D7827D5" w14:textId="700B9259" w:rsidR="00A670CB" w:rsidRPr="00776AF8" w:rsidRDefault="00A670CB" w:rsidP="00A670CB">
            <w:pPr>
              <w:pStyle w:val="ListParagraph"/>
              <w:ind w:left="0"/>
              <w:rPr>
                <w:rFonts w:ascii="Arial" w:hAnsi="Arial" w:cs="Arial"/>
                <w:color w:val="1F497D" w:themeColor="text2"/>
              </w:rPr>
            </w:pPr>
            <w:r w:rsidRPr="00776AF8">
              <w:rPr>
                <w:rFonts w:ascii="Arial" w:hAnsi="Arial" w:cs="Arial"/>
                <w:color w:val="1F497D" w:themeColor="text2"/>
              </w:rPr>
              <w:t>Purpose</w:t>
            </w:r>
          </w:p>
        </w:tc>
        <w:tc>
          <w:tcPr>
            <w:tcW w:w="7328" w:type="dxa"/>
          </w:tcPr>
          <w:p w14:paraId="259CE01C" w14:textId="39404198" w:rsidR="00565BA7" w:rsidRPr="00A50E4F" w:rsidRDefault="00177DBC" w:rsidP="00A50E4F">
            <w:pPr>
              <w:pStyle w:val="ListParagraph"/>
              <w:numPr>
                <w:ilvl w:val="0"/>
                <w:numId w:val="11"/>
              </w:numPr>
              <w:autoSpaceDE w:val="0"/>
              <w:autoSpaceDN w:val="0"/>
              <w:adjustRightInd w:val="0"/>
              <w:ind w:left="276" w:hanging="283"/>
              <w:rPr>
                <w:rFonts w:ascii="Arial" w:hAnsi="Arial" w:cs="Arial"/>
                <w:color w:val="1F497D" w:themeColor="text2"/>
              </w:rPr>
            </w:pPr>
            <w:r w:rsidRPr="00A50E4F">
              <w:rPr>
                <w:rFonts w:ascii="Arial" w:hAnsi="Arial" w:cs="Arial"/>
                <w:color w:val="1F497D" w:themeColor="text2"/>
              </w:rPr>
              <w:t>To support the Asbestos Division and the wider Compliance team by carrying out inspection and testing tasks efficiently and accurately as part of on-site analytical work</w:t>
            </w:r>
          </w:p>
        </w:tc>
      </w:tr>
      <w:tr w:rsidR="00776AF8" w:rsidRPr="00776AF8" w14:paraId="09116CDD" w14:textId="77777777" w:rsidTr="00776AF8">
        <w:trPr>
          <w:trHeight w:val="404"/>
        </w:trPr>
        <w:tc>
          <w:tcPr>
            <w:tcW w:w="2576" w:type="dxa"/>
          </w:tcPr>
          <w:p w14:paraId="584A177C" w14:textId="2D73C9E3" w:rsidR="005E3696" w:rsidRPr="00776AF8" w:rsidRDefault="005E3696" w:rsidP="005E3696">
            <w:pPr>
              <w:pStyle w:val="ListParagraph"/>
              <w:ind w:left="0"/>
              <w:rPr>
                <w:rFonts w:ascii="Arial" w:hAnsi="Arial" w:cs="Arial"/>
                <w:color w:val="1F497D" w:themeColor="text2"/>
              </w:rPr>
            </w:pPr>
            <w:r w:rsidRPr="00776AF8">
              <w:rPr>
                <w:rFonts w:ascii="Arial" w:hAnsi="Arial" w:cs="Arial"/>
                <w:color w:val="1F497D" w:themeColor="text2"/>
              </w:rPr>
              <w:t>General</w:t>
            </w:r>
          </w:p>
          <w:p w14:paraId="1A4B38A7" w14:textId="2C3D44D6" w:rsidR="005E3696" w:rsidRPr="00776AF8" w:rsidRDefault="005E3696" w:rsidP="005E3696">
            <w:pPr>
              <w:pStyle w:val="ListParagraph"/>
              <w:ind w:left="0"/>
              <w:rPr>
                <w:rFonts w:ascii="Arial" w:hAnsi="Arial" w:cs="Arial"/>
                <w:color w:val="1F497D" w:themeColor="text2"/>
              </w:rPr>
            </w:pPr>
            <w:r w:rsidRPr="00776AF8">
              <w:rPr>
                <w:rFonts w:ascii="Arial" w:hAnsi="Arial" w:cs="Arial"/>
                <w:color w:val="1F497D" w:themeColor="text2"/>
              </w:rPr>
              <w:t>Responsibilities/Specific Duties:</w:t>
            </w:r>
          </w:p>
        </w:tc>
        <w:tc>
          <w:tcPr>
            <w:tcW w:w="7328" w:type="dxa"/>
          </w:tcPr>
          <w:p w14:paraId="7C21F2E0" w14:textId="5B53F446" w:rsidR="00776AF8" w:rsidRPr="00776AF8" w:rsidRDefault="00776AF8" w:rsidP="00A50E4F">
            <w:pPr>
              <w:pStyle w:val="ListParagraph"/>
              <w:numPr>
                <w:ilvl w:val="0"/>
                <w:numId w:val="3"/>
              </w:numPr>
              <w:suppressAutoHyphens/>
              <w:autoSpaceDN w:val="0"/>
              <w:spacing w:after="160" w:line="249" w:lineRule="auto"/>
              <w:ind w:left="276" w:hanging="276"/>
              <w:rPr>
                <w:rFonts w:ascii="Arial" w:hAnsi="Arial" w:cs="Arial"/>
                <w:color w:val="1F497D" w:themeColor="text2"/>
              </w:rPr>
            </w:pPr>
            <w:r w:rsidRPr="00776AF8">
              <w:rPr>
                <w:rFonts w:ascii="Arial" w:hAnsi="Arial" w:cs="Arial"/>
                <w:color w:val="1F497D" w:themeColor="text2"/>
              </w:rPr>
              <w:t>Undertake a 3-month site and office-based training program. During this time, you’ll learn everything you need to know about asbestos air monitoring and work towards the P403 qualification—an industry recognised certification issued by the British Occupational Hygiene Society (BOHS)</w:t>
            </w:r>
          </w:p>
          <w:p w14:paraId="3D6F72D0" w14:textId="77777777" w:rsidR="00776AF8" w:rsidRPr="00776AF8" w:rsidRDefault="00776AF8" w:rsidP="00A50E4F">
            <w:pPr>
              <w:pStyle w:val="ListParagraph"/>
              <w:numPr>
                <w:ilvl w:val="0"/>
                <w:numId w:val="3"/>
              </w:numPr>
              <w:suppressAutoHyphens/>
              <w:autoSpaceDN w:val="0"/>
              <w:spacing w:after="160" w:line="249" w:lineRule="auto"/>
              <w:ind w:left="276" w:hanging="276"/>
              <w:rPr>
                <w:rFonts w:ascii="Arial" w:hAnsi="Arial" w:cs="Arial"/>
                <w:color w:val="1F497D" w:themeColor="text2"/>
              </w:rPr>
            </w:pPr>
            <w:r w:rsidRPr="00776AF8">
              <w:rPr>
                <w:rFonts w:ascii="Arial" w:hAnsi="Arial" w:cs="Arial"/>
                <w:color w:val="1F497D" w:themeColor="text2"/>
              </w:rPr>
              <w:t>Check the level of airborne fibres before starting any work</w:t>
            </w:r>
          </w:p>
          <w:p w14:paraId="77945DB7" w14:textId="77777777" w:rsidR="00776AF8" w:rsidRPr="00776AF8" w:rsidRDefault="00776AF8" w:rsidP="00A50E4F">
            <w:pPr>
              <w:pStyle w:val="ListParagraph"/>
              <w:numPr>
                <w:ilvl w:val="0"/>
                <w:numId w:val="3"/>
              </w:numPr>
              <w:suppressAutoHyphens/>
              <w:autoSpaceDN w:val="0"/>
              <w:spacing w:after="160" w:line="249" w:lineRule="auto"/>
              <w:ind w:left="276" w:hanging="276"/>
              <w:rPr>
                <w:rFonts w:ascii="Arial" w:hAnsi="Arial" w:cs="Arial"/>
                <w:color w:val="1F497D" w:themeColor="text2"/>
              </w:rPr>
            </w:pPr>
            <w:r w:rsidRPr="00776AF8">
              <w:rPr>
                <w:rFonts w:ascii="Arial" w:hAnsi="Arial" w:cs="Arial"/>
                <w:color w:val="1F497D" w:themeColor="text2"/>
              </w:rPr>
              <w:t>Test for leaks while work is happening to make sure safety measures are working</w:t>
            </w:r>
          </w:p>
          <w:p w14:paraId="11DC329D" w14:textId="77777777" w:rsidR="00776AF8" w:rsidRPr="00776AF8" w:rsidRDefault="00776AF8" w:rsidP="00A50E4F">
            <w:pPr>
              <w:pStyle w:val="ListParagraph"/>
              <w:numPr>
                <w:ilvl w:val="0"/>
                <w:numId w:val="3"/>
              </w:numPr>
              <w:suppressAutoHyphens/>
              <w:autoSpaceDN w:val="0"/>
              <w:spacing w:after="160" w:line="249" w:lineRule="auto"/>
              <w:ind w:left="276" w:hanging="276"/>
              <w:rPr>
                <w:rFonts w:ascii="Arial" w:hAnsi="Arial" w:cs="Arial"/>
                <w:color w:val="1F497D" w:themeColor="text2"/>
              </w:rPr>
            </w:pPr>
            <w:r w:rsidRPr="00776AF8">
              <w:rPr>
                <w:rFonts w:ascii="Arial" w:hAnsi="Arial" w:cs="Arial"/>
                <w:color w:val="1F497D" w:themeColor="text2"/>
              </w:rPr>
              <w:t>Carry out air testing after the work to confirm it’s safe to remove safety controls and use the area again</w:t>
            </w:r>
          </w:p>
          <w:p w14:paraId="478E71B3" w14:textId="77777777" w:rsidR="00776AF8" w:rsidRPr="00776AF8" w:rsidRDefault="00776AF8" w:rsidP="00A50E4F">
            <w:pPr>
              <w:pStyle w:val="ListParagraph"/>
              <w:numPr>
                <w:ilvl w:val="0"/>
                <w:numId w:val="3"/>
              </w:numPr>
              <w:suppressAutoHyphens/>
              <w:autoSpaceDN w:val="0"/>
              <w:spacing w:after="160" w:line="249" w:lineRule="auto"/>
              <w:ind w:left="276" w:hanging="276"/>
              <w:rPr>
                <w:rFonts w:ascii="Arial" w:hAnsi="Arial" w:cs="Arial"/>
                <w:color w:val="1F497D" w:themeColor="text2"/>
              </w:rPr>
            </w:pPr>
            <w:r w:rsidRPr="00776AF8">
              <w:rPr>
                <w:rFonts w:ascii="Arial" w:hAnsi="Arial" w:cs="Arial"/>
                <w:color w:val="1F497D" w:themeColor="text2"/>
              </w:rPr>
              <w:t>Report any health and safety concerns to the client and stop work right away if needed</w:t>
            </w:r>
          </w:p>
          <w:p w14:paraId="4736C699" w14:textId="4A1265BA" w:rsidR="00776AF8" w:rsidRPr="00776AF8" w:rsidRDefault="00776AF8" w:rsidP="00A50E4F">
            <w:pPr>
              <w:pStyle w:val="ListParagraph"/>
              <w:numPr>
                <w:ilvl w:val="0"/>
                <w:numId w:val="3"/>
              </w:numPr>
              <w:suppressAutoHyphens/>
              <w:autoSpaceDN w:val="0"/>
              <w:spacing w:after="160" w:line="249" w:lineRule="auto"/>
              <w:ind w:left="276" w:hanging="276"/>
              <w:rPr>
                <w:rFonts w:ascii="Arial" w:hAnsi="Arial" w:cs="Arial"/>
                <w:color w:val="1F497D" w:themeColor="text2"/>
              </w:rPr>
            </w:pPr>
            <w:r w:rsidRPr="00776AF8">
              <w:rPr>
                <w:rFonts w:ascii="Arial" w:hAnsi="Arial" w:cs="Arial"/>
                <w:color w:val="1F497D" w:themeColor="text2"/>
              </w:rPr>
              <w:t>Put together a final report with all project details, including waste documents, for the building’s safety fill</w:t>
            </w:r>
          </w:p>
          <w:p w14:paraId="31FC80DE" w14:textId="77777777" w:rsidR="001A691B" w:rsidRPr="00776AF8" w:rsidRDefault="001A691B" w:rsidP="00A50E4F">
            <w:pPr>
              <w:pStyle w:val="ListParagraph"/>
              <w:numPr>
                <w:ilvl w:val="0"/>
                <w:numId w:val="3"/>
              </w:numPr>
              <w:autoSpaceDE w:val="0"/>
              <w:autoSpaceDN w:val="0"/>
              <w:adjustRightInd w:val="0"/>
              <w:ind w:left="276" w:hanging="276"/>
              <w:rPr>
                <w:rFonts w:ascii="Arial" w:hAnsi="Arial" w:cs="Arial"/>
                <w:color w:val="1F497D" w:themeColor="text2"/>
                <w:lang w:val="en"/>
              </w:rPr>
            </w:pPr>
            <w:r w:rsidRPr="00776AF8">
              <w:rPr>
                <w:rFonts w:ascii="Arial" w:hAnsi="Arial" w:cs="Arial"/>
                <w:color w:val="1F497D" w:themeColor="text2"/>
                <w:lang w:val="en"/>
              </w:rPr>
              <w:t>To ensure cleanliness of equipment and working environment</w:t>
            </w:r>
          </w:p>
          <w:p w14:paraId="52C9215A" w14:textId="662CC538" w:rsidR="005E3696" w:rsidRPr="00A50E4F" w:rsidRDefault="001A691B" w:rsidP="00A50E4F">
            <w:pPr>
              <w:pStyle w:val="ListParagraph"/>
              <w:numPr>
                <w:ilvl w:val="0"/>
                <w:numId w:val="3"/>
              </w:numPr>
              <w:autoSpaceDE w:val="0"/>
              <w:autoSpaceDN w:val="0"/>
              <w:adjustRightInd w:val="0"/>
              <w:ind w:left="276" w:hanging="276"/>
              <w:rPr>
                <w:rFonts w:ascii="Arial" w:hAnsi="Arial" w:cs="Arial"/>
                <w:color w:val="1F497D" w:themeColor="text2"/>
                <w:lang w:val="en"/>
              </w:rPr>
            </w:pPr>
            <w:r w:rsidRPr="00776AF8">
              <w:rPr>
                <w:rFonts w:ascii="Arial" w:hAnsi="Arial" w:cs="Arial"/>
                <w:color w:val="1F497D" w:themeColor="text2"/>
                <w:lang w:val="en"/>
              </w:rPr>
              <w:t>Ensure agreed</w:t>
            </w:r>
            <w:r w:rsidRPr="00776AF8">
              <w:rPr>
                <w:rFonts w:ascii="Arial" w:hAnsi="Arial" w:cs="Arial"/>
                <w:color w:val="1F497D" w:themeColor="text2"/>
              </w:rPr>
              <w:t xml:space="preserve"> programme</w:t>
            </w:r>
            <w:r w:rsidRPr="00776AF8">
              <w:rPr>
                <w:rFonts w:ascii="Arial" w:hAnsi="Arial" w:cs="Arial"/>
                <w:color w:val="1F497D" w:themeColor="text2"/>
                <w:lang w:val="en"/>
              </w:rPr>
              <w:t xml:space="preserve"> timescales are met, liaising with customers and internal stakeholders where appropriate</w:t>
            </w:r>
          </w:p>
        </w:tc>
      </w:tr>
      <w:tr w:rsidR="00776AF8" w:rsidRPr="00776AF8" w14:paraId="2FB6021B" w14:textId="77777777" w:rsidTr="00776AF8">
        <w:trPr>
          <w:trHeight w:val="404"/>
        </w:trPr>
        <w:tc>
          <w:tcPr>
            <w:tcW w:w="2576" w:type="dxa"/>
          </w:tcPr>
          <w:p w14:paraId="18A0CCE3" w14:textId="747B941B" w:rsidR="005E3696" w:rsidRPr="00776AF8" w:rsidRDefault="005E3696" w:rsidP="005E3696">
            <w:pPr>
              <w:pStyle w:val="ListParagraph"/>
              <w:ind w:left="0"/>
              <w:rPr>
                <w:rFonts w:ascii="Arial" w:hAnsi="Arial" w:cs="Arial"/>
                <w:color w:val="1F497D" w:themeColor="text2"/>
              </w:rPr>
            </w:pPr>
            <w:r w:rsidRPr="00776AF8">
              <w:rPr>
                <w:rFonts w:ascii="Arial" w:hAnsi="Arial" w:cs="Arial"/>
                <w:color w:val="1F497D" w:themeColor="text2"/>
              </w:rPr>
              <w:t>Objectives</w:t>
            </w:r>
          </w:p>
        </w:tc>
        <w:tc>
          <w:tcPr>
            <w:tcW w:w="7328" w:type="dxa"/>
          </w:tcPr>
          <w:p w14:paraId="507DB159" w14:textId="77777777" w:rsidR="00776AF8" w:rsidRPr="00776AF8" w:rsidRDefault="00776AF8" w:rsidP="00A50E4F">
            <w:pPr>
              <w:pStyle w:val="ListParagraph"/>
              <w:numPr>
                <w:ilvl w:val="0"/>
                <w:numId w:val="3"/>
              </w:numPr>
              <w:suppressAutoHyphens/>
              <w:autoSpaceDN w:val="0"/>
              <w:spacing w:after="160" w:line="249" w:lineRule="auto"/>
              <w:ind w:left="276" w:hanging="283"/>
              <w:rPr>
                <w:rFonts w:ascii="Arial" w:hAnsi="Arial" w:cs="Arial"/>
                <w:color w:val="1F497D" w:themeColor="text2"/>
              </w:rPr>
            </w:pPr>
            <w:r w:rsidRPr="00776AF8">
              <w:rPr>
                <w:rFonts w:ascii="Arial" w:hAnsi="Arial" w:cs="Arial"/>
                <w:color w:val="1F497D" w:themeColor="text2"/>
              </w:rPr>
              <w:t xml:space="preserve">To support the team in Asbestos through the key task or responsibilities mentioned above </w:t>
            </w:r>
          </w:p>
          <w:p w14:paraId="6223FF23" w14:textId="5CBD082E" w:rsidR="00776AF8" w:rsidRPr="00776AF8" w:rsidRDefault="00776AF8" w:rsidP="00A50E4F">
            <w:pPr>
              <w:pStyle w:val="ListParagraph"/>
              <w:numPr>
                <w:ilvl w:val="0"/>
                <w:numId w:val="3"/>
              </w:numPr>
              <w:suppressAutoHyphens/>
              <w:autoSpaceDN w:val="0"/>
              <w:spacing w:after="160" w:line="249" w:lineRule="auto"/>
              <w:ind w:left="276" w:hanging="283"/>
              <w:rPr>
                <w:rFonts w:ascii="Arial" w:hAnsi="Arial" w:cs="Arial"/>
                <w:color w:val="1F497D" w:themeColor="text2"/>
              </w:rPr>
            </w:pPr>
            <w:r w:rsidRPr="00776AF8">
              <w:rPr>
                <w:rFonts w:ascii="Arial" w:hAnsi="Arial" w:cs="Arial"/>
                <w:color w:val="1F497D" w:themeColor="text2"/>
              </w:rPr>
              <w:t>To contribute to the achievement of department and company goals</w:t>
            </w:r>
          </w:p>
          <w:p w14:paraId="19FFD15C" w14:textId="3ECF0576" w:rsidR="00776AF8" w:rsidRPr="00776AF8" w:rsidRDefault="00776AF8" w:rsidP="00A50E4F">
            <w:pPr>
              <w:pStyle w:val="ListParagraph"/>
              <w:numPr>
                <w:ilvl w:val="0"/>
                <w:numId w:val="3"/>
              </w:numPr>
              <w:suppressAutoHyphens/>
              <w:autoSpaceDN w:val="0"/>
              <w:spacing w:after="160" w:line="249" w:lineRule="auto"/>
              <w:ind w:left="276" w:hanging="283"/>
              <w:rPr>
                <w:rFonts w:ascii="Arial" w:hAnsi="Arial" w:cs="Arial"/>
                <w:color w:val="1F497D" w:themeColor="text2"/>
              </w:rPr>
            </w:pPr>
            <w:r w:rsidRPr="00776AF8">
              <w:rPr>
                <w:rFonts w:ascii="Arial" w:hAnsi="Arial" w:cs="Arial"/>
                <w:color w:val="1F497D" w:themeColor="text2"/>
              </w:rPr>
              <w:t>To develop skills and knowledge through training and on-the-job experience</w:t>
            </w:r>
          </w:p>
          <w:p w14:paraId="6BE0F222" w14:textId="27114627" w:rsidR="00565BA7" w:rsidRPr="00776AF8" w:rsidRDefault="00776AF8" w:rsidP="00A50E4F">
            <w:pPr>
              <w:pStyle w:val="ListParagraph"/>
              <w:numPr>
                <w:ilvl w:val="0"/>
                <w:numId w:val="3"/>
              </w:numPr>
              <w:suppressAutoHyphens/>
              <w:autoSpaceDN w:val="0"/>
              <w:spacing w:after="160" w:line="249" w:lineRule="auto"/>
              <w:ind w:left="276" w:hanging="283"/>
              <w:rPr>
                <w:rFonts w:ascii="Arial" w:hAnsi="Arial" w:cs="Arial"/>
                <w:color w:val="1F497D" w:themeColor="text2"/>
              </w:rPr>
            </w:pPr>
            <w:r w:rsidRPr="00776AF8">
              <w:rPr>
                <w:rFonts w:ascii="Arial" w:hAnsi="Arial" w:cs="Arial"/>
                <w:color w:val="1F497D" w:themeColor="text2"/>
              </w:rPr>
              <w:t>To deliver high-quality work while meeting deadlines and following company standards</w:t>
            </w:r>
          </w:p>
        </w:tc>
      </w:tr>
      <w:tr w:rsidR="00776AF8" w:rsidRPr="00776AF8" w14:paraId="79709940" w14:textId="77777777" w:rsidTr="00776AF8">
        <w:trPr>
          <w:trHeight w:val="404"/>
        </w:trPr>
        <w:tc>
          <w:tcPr>
            <w:tcW w:w="2576" w:type="dxa"/>
          </w:tcPr>
          <w:p w14:paraId="6D0BFC0B" w14:textId="0FC8E56D" w:rsidR="005E3696" w:rsidRPr="00776AF8" w:rsidRDefault="005E3696" w:rsidP="005E3696">
            <w:pPr>
              <w:pStyle w:val="ListParagraph"/>
              <w:ind w:left="0"/>
              <w:rPr>
                <w:rFonts w:ascii="Arial" w:hAnsi="Arial" w:cs="Arial"/>
                <w:color w:val="1F497D" w:themeColor="text2"/>
              </w:rPr>
            </w:pPr>
            <w:r w:rsidRPr="00776AF8">
              <w:rPr>
                <w:rFonts w:ascii="Arial" w:hAnsi="Arial" w:cs="Arial"/>
                <w:color w:val="1F497D" w:themeColor="text2"/>
              </w:rPr>
              <w:t>Qualifications</w:t>
            </w:r>
          </w:p>
          <w:p w14:paraId="105A6D90" w14:textId="5C6579FB" w:rsidR="005E3696" w:rsidRPr="00776AF8" w:rsidRDefault="005E3696" w:rsidP="005E3696">
            <w:pPr>
              <w:pStyle w:val="ListParagraph"/>
              <w:ind w:left="0"/>
              <w:rPr>
                <w:rFonts w:ascii="Arial" w:hAnsi="Arial" w:cs="Arial"/>
                <w:color w:val="1F497D" w:themeColor="text2"/>
              </w:rPr>
            </w:pPr>
          </w:p>
        </w:tc>
        <w:tc>
          <w:tcPr>
            <w:tcW w:w="7328" w:type="dxa"/>
          </w:tcPr>
          <w:p w14:paraId="7829DF83" w14:textId="36C15E2A" w:rsidR="00565BA7" w:rsidRPr="00776AF8" w:rsidRDefault="00776AF8" w:rsidP="00A50E4F">
            <w:pPr>
              <w:pStyle w:val="ListParagraph"/>
              <w:numPr>
                <w:ilvl w:val="0"/>
                <w:numId w:val="3"/>
              </w:numPr>
              <w:ind w:left="276" w:hanging="276"/>
              <w:rPr>
                <w:rFonts w:ascii="Arial" w:hAnsi="Arial" w:cs="Arial"/>
                <w:color w:val="1F497D" w:themeColor="text2"/>
                <w:lang w:val="en"/>
              </w:rPr>
            </w:pPr>
            <w:r w:rsidRPr="00776AF8">
              <w:rPr>
                <w:rFonts w:ascii="Arial" w:hAnsi="Arial" w:cs="Arial"/>
                <w:color w:val="1F497D" w:themeColor="text2"/>
              </w:rPr>
              <w:t>Not required – training and qualification will be provided</w:t>
            </w:r>
          </w:p>
        </w:tc>
      </w:tr>
      <w:tr w:rsidR="00776AF8" w:rsidRPr="00776AF8" w14:paraId="1693F4BC" w14:textId="77777777" w:rsidTr="00776AF8">
        <w:trPr>
          <w:trHeight w:val="404"/>
        </w:trPr>
        <w:tc>
          <w:tcPr>
            <w:tcW w:w="2576" w:type="dxa"/>
          </w:tcPr>
          <w:p w14:paraId="4520869F" w14:textId="0BD94FB1" w:rsidR="005E3696" w:rsidRPr="00776AF8" w:rsidRDefault="005E3696" w:rsidP="005E3696">
            <w:pPr>
              <w:pStyle w:val="ListParagraph"/>
              <w:ind w:left="0"/>
              <w:rPr>
                <w:rFonts w:ascii="Arial" w:hAnsi="Arial" w:cs="Arial"/>
                <w:color w:val="1F497D" w:themeColor="text2"/>
              </w:rPr>
            </w:pPr>
            <w:r w:rsidRPr="00776AF8">
              <w:rPr>
                <w:rFonts w:ascii="Arial" w:hAnsi="Arial" w:cs="Arial"/>
                <w:color w:val="1F497D" w:themeColor="text2"/>
              </w:rPr>
              <w:t>Competencies</w:t>
            </w:r>
          </w:p>
          <w:p w14:paraId="221E1331" w14:textId="596EE235" w:rsidR="005E3696" w:rsidRPr="00776AF8" w:rsidRDefault="005E3696" w:rsidP="005E3696">
            <w:pPr>
              <w:pStyle w:val="ListParagraph"/>
              <w:ind w:left="0"/>
              <w:rPr>
                <w:rFonts w:ascii="Arial" w:hAnsi="Arial" w:cs="Arial"/>
                <w:color w:val="1F497D" w:themeColor="text2"/>
              </w:rPr>
            </w:pPr>
          </w:p>
        </w:tc>
        <w:tc>
          <w:tcPr>
            <w:tcW w:w="7328" w:type="dxa"/>
          </w:tcPr>
          <w:p w14:paraId="56C32A4B" w14:textId="77777777" w:rsidR="00776AF8" w:rsidRPr="00776AF8" w:rsidRDefault="00776AF8" w:rsidP="00A50E4F">
            <w:pPr>
              <w:pStyle w:val="ListParagraph"/>
              <w:numPr>
                <w:ilvl w:val="0"/>
                <w:numId w:val="3"/>
              </w:numPr>
              <w:suppressAutoHyphens/>
              <w:autoSpaceDN w:val="0"/>
              <w:spacing w:after="160" w:line="249" w:lineRule="auto"/>
              <w:ind w:left="276" w:hanging="276"/>
              <w:rPr>
                <w:rFonts w:ascii="Arial" w:hAnsi="Arial" w:cs="Arial"/>
                <w:color w:val="1F497D" w:themeColor="text2"/>
              </w:rPr>
            </w:pPr>
            <w:r w:rsidRPr="00776AF8">
              <w:rPr>
                <w:rFonts w:ascii="Arial" w:hAnsi="Arial" w:cs="Arial"/>
                <w:color w:val="1F497D" w:themeColor="text2"/>
              </w:rPr>
              <w:t>You’ll be a team player with the ability to work independently as you gain confidence in asbestos air monitoring</w:t>
            </w:r>
          </w:p>
          <w:p w14:paraId="183A696C" w14:textId="77777777" w:rsidR="00776AF8" w:rsidRPr="00776AF8" w:rsidRDefault="00776AF8" w:rsidP="00A50E4F">
            <w:pPr>
              <w:pStyle w:val="ListParagraph"/>
              <w:numPr>
                <w:ilvl w:val="0"/>
                <w:numId w:val="3"/>
              </w:numPr>
              <w:suppressAutoHyphens/>
              <w:autoSpaceDN w:val="0"/>
              <w:spacing w:after="160" w:line="249" w:lineRule="auto"/>
              <w:ind w:left="276" w:hanging="276"/>
              <w:rPr>
                <w:rFonts w:ascii="Arial" w:hAnsi="Arial" w:cs="Arial"/>
                <w:color w:val="1F497D" w:themeColor="text2"/>
              </w:rPr>
            </w:pPr>
            <w:r w:rsidRPr="00776AF8">
              <w:rPr>
                <w:rFonts w:ascii="Arial" w:hAnsi="Arial" w:cs="Arial"/>
                <w:color w:val="1F497D" w:themeColor="text2"/>
              </w:rPr>
              <w:t>An interest in working in varied site environments is important, as you'll regularly travel to different locations to carry out air monitoring</w:t>
            </w:r>
          </w:p>
          <w:p w14:paraId="13EB1679" w14:textId="77777777" w:rsidR="00776AF8" w:rsidRPr="00776AF8" w:rsidRDefault="00776AF8" w:rsidP="00A50E4F">
            <w:pPr>
              <w:pStyle w:val="ListParagraph"/>
              <w:numPr>
                <w:ilvl w:val="0"/>
                <w:numId w:val="3"/>
              </w:numPr>
              <w:suppressAutoHyphens/>
              <w:autoSpaceDN w:val="0"/>
              <w:spacing w:after="160" w:line="249" w:lineRule="auto"/>
              <w:ind w:left="276" w:hanging="276"/>
              <w:rPr>
                <w:rFonts w:ascii="Arial" w:hAnsi="Arial" w:cs="Arial"/>
                <w:color w:val="1F497D" w:themeColor="text2"/>
              </w:rPr>
            </w:pPr>
            <w:r w:rsidRPr="00776AF8">
              <w:rPr>
                <w:rFonts w:ascii="Arial" w:hAnsi="Arial" w:cs="Arial"/>
                <w:color w:val="1F497D" w:themeColor="text2"/>
              </w:rPr>
              <w:t>A keen eye for detail and an interest in analytical work—particularly using microscopes is valuable, as you’ll be trained to examine air samples for asbestos fibres</w:t>
            </w:r>
          </w:p>
          <w:p w14:paraId="3CC9E950" w14:textId="77777777" w:rsidR="00776AF8" w:rsidRPr="00776AF8" w:rsidRDefault="00776AF8" w:rsidP="00A50E4F">
            <w:pPr>
              <w:pStyle w:val="ListParagraph"/>
              <w:numPr>
                <w:ilvl w:val="0"/>
                <w:numId w:val="3"/>
              </w:numPr>
              <w:suppressAutoHyphens/>
              <w:autoSpaceDN w:val="0"/>
              <w:spacing w:after="160" w:line="249" w:lineRule="auto"/>
              <w:ind w:left="276" w:hanging="276"/>
              <w:rPr>
                <w:rFonts w:ascii="Arial" w:hAnsi="Arial" w:cs="Arial"/>
                <w:color w:val="1F497D" w:themeColor="text2"/>
              </w:rPr>
            </w:pPr>
            <w:r w:rsidRPr="00776AF8">
              <w:rPr>
                <w:rFonts w:ascii="Arial" w:hAnsi="Arial" w:cs="Arial"/>
                <w:color w:val="1F497D" w:themeColor="text2"/>
              </w:rPr>
              <w:t>Strong time management and organisational skills are essential to manage site schedules, complete reports accurately, and meet client deadlines</w:t>
            </w:r>
          </w:p>
          <w:p w14:paraId="0898216B" w14:textId="4F46B7FF" w:rsidR="00A50E4F" w:rsidRDefault="00776AF8" w:rsidP="00A50E4F">
            <w:pPr>
              <w:pStyle w:val="ListParagraph"/>
              <w:numPr>
                <w:ilvl w:val="0"/>
                <w:numId w:val="3"/>
              </w:numPr>
              <w:suppressAutoHyphens/>
              <w:autoSpaceDN w:val="0"/>
              <w:spacing w:after="160" w:line="249" w:lineRule="auto"/>
              <w:ind w:left="276" w:hanging="283"/>
              <w:rPr>
                <w:rFonts w:ascii="Arial" w:hAnsi="Arial" w:cs="Arial"/>
                <w:color w:val="1F497D" w:themeColor="text2"/>
              </w:rPr>
            </w:pPr>
            <w:r w:rsidRPr="00776AF8">
              <w:rPr>
                <w:rFonts w:ascii="Arial" w:hAnsi="Arial" w:cs="Arial"/>
                <w:color w:val="1F497D" w:themeColor="text2"/>
              </w:rPr>
              <w:lastRenderedPageBreak/>
              <w:t>Clear communication skills, both written and verbal are important for reporting findings and working with clients and colleagues</w:t>
            </w:r>
          </w:p>
          <w:p w14:paraId="76D2F87E" w14:textId="24310BA3" w:rsidR="005E3696" w:rsidRPr="00A50E4F" w:rsidRDefault="00776AF8" w:rsidP="00A50E4F">
            <w:pPr>
              <w:pStyle w:val="ListParagraph"/>
              <w:numPr>
                <w:ilvl w:val="0"/>
                <w:numId w:val="3"/>
              </w:numPr>
              <w:suppressAutoHyphens/>
              <w:autoSpaceDN w:val="0"/>
              <w:spacing w:after="160" w:line="249" w:lineRule="auto"/>
              <w:ind w:left="276" w:hanging="283"/>
              <w:rPr>
                <w:rFonts w:ascii="Arial" w:hAnsi="Arial" w:cs="Arial"/>
                <w:color w:val="1F497D" w:themeColor="text2"/>
              </w:rPr>
            </w:pPr>
            <w:r w:rsidRPr="00A50E4F">
              <w:rPr>
                <w:rFonts w:ascii="Arial" w:hAnsi="Arial" w:cs="Arial"/>
                <w:color w:val="1F497D" w:themeColor="text2"/>
              </w:rPr>
              <w:t>A full manual UK driving licence is required, as this role involves regular travel to client sites across the region</w:t>
            </w:r>
          </w:p>
        </w:tc>
      </w:tr>
      <w:tr w:rsidR="00776AF8" w:rsidRPr="00776AF8" w14:paraId="28B5849A" w14:textId="77777777" w:rsidTr="00776AF8">
        <w:trPr>
          <w:trHeight w:val="404"/>
        </w:trPr>
        <w:tc>
          <w:tcPr>
            <w:tcW w:w="2576" w:type="dxa"/>
          </w:tcPr>
          <w:p w14:paraId="50C2C9CE" w14:textId="73E379FC" w:rsidR="005E3696" w:rsidRPr="00776AF8" w:rsidRDefault="005E3696" w:rsidP="005E3696">
            <w:pPr>
              <w:pStyle w:val="ListParagraph"/>
              <w:ind w:left="0"/>
              <w:rPr>
                <w:rFonts w:ascii="Arial" w:hAnsi="Arial" w:cs="Arial"/>
                <w:color w:val="1F497D" w:themeColor="text2"/>
              </w:rPr>
            </w:pPr>
            <w:r w:rsidRPr="00776AF8">
              <w:rPr>
                <w:rFonts w:ascii="Arial" w:hAnsi="Arial" w:cs="Arial"/>
                <w:color w:val="1F497D" w:themeColor="text2"/>
              </w:rPr>
              <w:lastRenderedPageBreak/>
              <w:t>Desirable</w:t>
            </w:r>
          </w:p>
        </w:tc>
        <w:tc>
          <w:tcPr>
            <w:tcW w:w="7328" w:type="dxa"/>
          </w:tcPr>
          <w:p w14:paraId="5BC4D1E7" w14:textId="0C7CDA83" w:rsidR="005E3696" w:rsidRPr="00776AF8" w:rsidRDefault="0042527F" w:rsidP="00A50E4F">
            <w:pPr>
              <w:pStyle w:val="ListParagraph"/>
              <w:numPr>
                <w:ilvl w:val="0"/>
                <w:numId w:val="3"/>
              </w:numPr>
              <w:ind w:left="276" w:hanging="276"/>
              <w:rPr>
                <w:rFonts w:ascii="Arial" w:hAnsi="Arial" w:cs="Arial"/>
                <w:color w:val="1F497D" w:themeColor="text2"/>
                <w:lang w:val="en"/>
              </w:rPr>
            </w:pPr>
            <w:r w:rsidRPr="0042527F">
              <w:rPr>
                <w:rFonts w:ascii="Arial" w:hAnsi="Arial" w:cs="Arial"/>
                <w:color w:val="1F497D" w:themeColor="text2"/>
              </w:rPr>
              <w:t>Awareness of what asbestos is and it</w:t>
            </w:r>
            <w:r>
              <w:rPr>
                <w:rFonts w:ascii="Arial" w:hAnsi="Arial" w:cs="Arial"/>
                <w:color w:val="1F497D" w:themeColor="text2"/>
              </w:rPr>
              <w:t>s</w:t>
            </w:r>
            <w:r w:rsidRPr="0042527F">
              <w:rPr>
                <w:rFonts w:ascii="Arial" w:hAnsi="Arial" w:cs="Arial"/>
                <w:color w:val="1F497D" w:themeColor="text2"/>
              </w:rPr>
              <w:t xml:space="preserve"> health risks (basic understanding</w:t>
            </w:r>
            <w:r>
              <w:rPr>
                <w:rFonts w:ascii="Arial" w:hAnsi="Arial" w:cs="Arial"/>
                <w:color w:val="1F497D" w:themeColor="text2"/>
              </w:rPr>
              <w:t>)</w:t>
            </w:r>
          </w:p>
        </w:tc>
      </w:tr>
      <w:tr w:rsidR="00776AF8" w:rsidRPr="00776AF8" w14:paraId="2DFA8AD1" w14:textId="77777777" w:rsidTr="00776AF8">
        <w:trPr>
          <w:trHeight w:val="404"/>
        </w:trPr>
        <w:tc>
          <w:tcPr>
            <w:tcW w:w="2576" w:type="dxa"/>
          </w:tcPr>
          <w:p w14:paraId="63B3E8FB" w14:textId="7402C01E" w:rsidR="005E3696" w:rsidRPr="00776AF8" w:rsidRDefault="005E3696" w:rsidP="005E3696">
            <w:pPr>
              <w:pStyle w:val="ListParagraph"/>
              <w:ind w:left="0"/>
              <w:rPr>
                <w:rFonts w:ascii="Arial" w:hAnsi="Arial" w:cs="Arial"/>
                <w:color w:val="1F497D" w:themeColor="text2"/>
              </w:rPr>
            </w:pPr>
            <w:r w:rsidRPr="00776AF8">
              <w:rPr>
                <w:rFonts w:ascii="Arial" w:hAnsi="Arial" w:cs="Arial"/>
                <w:color w:val="1F497D" w:themeColor="text2"/>
              </w:rPr>
              <w:t>Mandatory Training</w:t>
            </w:r>
          </w:p>
        </w:tc>
        <w:tc>
          <w:tcPr>
            <w:tcW w:w="7328" w:type="dxa"/>
          </w:tcPr>
          <w:p w14:paraId="57ABCC52" w14:textId="2D6D6276" w:rsidR="005E3696" w:rsidRPr="00776AF8" w:rsidRDefault="005E3696" w:rsidP="00A50E4F">
            <w:pPr>
              <w:pStyle w:val="ListParagraph"/>
              <w:numPr>
                <w:ilvl w:val="0"/>
                <w:numId w:val="3"/>
              </w:numPr>
              <w:ind w:left="276" w:hanging="276"/>
              <w:rPr>
                <w:rFonts w:ascii="Arial" w:hAnsi="Arial" w:cs="Arial"/>
                <w:color w:val="1F497D" w:themeColor="text2"/>
                <w:lang w:val="en"/>
              </w:rPr>
            </w:pPr>
            <w:r w:rsidRPr="00776AF8">
              <w:rPr>
                <w:rFonts w:ascii="Arial" w:hAnsi="Arial" w:cs="Arial"/>
                <w:color w:val="1F497D" w:themeColor="text2"/>
                <w:lang w:val="en"/>
              </w:rPr>
              <w:t>SOCOTEC O</w:t>
            </w:r>
            <w:r w:rsidR="00565BA7" w:rsidRPr="00776AF8">
              <w:rPr>
                <w:rFonts w:ascii="Arial" w:hAnsi="Arial" w:cs="Arial"/>
                <w:color w:val="1F497D" w:themeColor="text2"/>
                <w:lang w:val="en"/>
              </w:rPr>
              <w:t>nline Health &amp; Safety Training m</w:t>
            </w:r>
            <w:r w:rsidRPr="00776AF8">
              <w:rPr>
                <w:rFonts w:ascii="Arial" w:hAnsi="Arial" w:cs="Arial"/>
                <w:color w:val="1F497D" w:themeColor="text2"/>
                <w:lang w:val="en"/>
              </w:rPr>
              <w:t>odules - paid for by the company</w:t>
            </w:r>
            <w:bookmarkStart w:id="0" w:name="_GoBack"/>
            <w:bookmarkEnd w:id="0"/>
          </w:p>
          <w:p w14:paraId="07FDC851" w14:textId="5348A2A0" w:rsidR="00565BA7" w:rsidRPr="00313974" w:rsidRDefault="005E3696" w:rsidP="00A50E4F">
            <w:pPr>
              <w:pStyle w:val="ListParagraph"/>
              <w:numPr>
                <w:ilvl w:val="0"/>
                <w:numId w:val="3"/>
              </w:numPr>
              <w:ind w:left="276" w:hanging="276"/>
              <w:rPr>
                <w:rFonts w:ascii="Arial" w:hAnsi="Arial" w:cs="Arial"/>
                <w:color w:val="1F497D" w:themeColor="text2"/>
                <w:lang w:val="en"/>
              </w:rPr>
            </w:pPr>
            <w:r w:rsidRPr="00776AF8">
              <w:rPr>
                <w:rFonts w:ascii="Arial" w:hAnsi="Arial" w:cs="Arial"/>
                <w:color w:val="1F497D" w:themeColor="text2"/>
                <w:lang w:val="en"/>
              </w:rPr>
              <w:t>SOCOTEC Online HR Policies Awareness modules - paid for by the company</w:t>
            </w:r>
          </w:p>
        </w:tc>
      </w:tr>
    </w:tbl>
    <w:p w14:paraId="0A7E985F" w14:textId="3844C8EE" w:rsidR="00BD4F4E" w:rsidRPr="00C20F6A" w:rsidRDefault="00BD4F4E" w:rsidP="00D041DD">
      <w:pPr>
        <w:pStyle w:val="ListParagraph"/>
        <w:ind w:left="426"/>
        <w:rPr>
          <w:rFonts w:ascii="Arial" w:hAnsi="Arial" w:cs="Arial"/>
          <w:color w:val="1F497D" w:themeColor="text2"/>
        </w:rPr>
      </w:pPr>
    </w:p>
    <w:sectPr w:rsidR="00BD4F4E" w:rsidRPr="00C20F6A" w:rsidSect="00B52617">
      <w:headerReference w:type="default" r:id="rId7"/>
      <w:footerReference w:type="default" r:id="rId8"/>
      <w:pgSz w:w="11900" w:h="16840"/>
      <w:pgMar w:top="2552" w:right="1127" w:bottom="2192"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B3D7E" w14:textId="77777777" w:rsidR="004917A0" w:rsidRDefault="004917A0" w:rsidP="007A5B4B">
      <w:r>
        <w:separator/>
      </w:r>
    </w:p>
  </w:endnote>
  <w:endnote w:type="continuationSeparator" w:id="0">
    <w:p w14:paraId="3EEEE20C" w14:textId="77777777" w:rsidR="004917A0" w:rsidRDefault="004917A0"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Light">
    <w:altName w:val="Arial"/>
    <w:charset w:val="00"/>
    <w:family w:val="auto"/>
    <w:pitch w:val="variable"/>
    <w:sig w:usb0="E00002FF" w:usb1="5000205B" w:usb2="00000020" w:usb3="00000000" w:csb0="0000019F" w:csb1="00000000"/>
  </w:font>
  <w:font w:name="Roboto Medium">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84A12" w14:textId="5195C8A8" w:rsidR="00962829" w:rsidRDefault="00962829">
    <w:pPr>
      <w:pStyle w:val="Footer"/>
    </w:pPr>
    <w:r>
      <w:rPr>
        <w:noProof/>
        <w:lang w:eastAsia="en-GB"/>
      </w:rPr>
      <mc:AlternateContent>
        <mc:Choice Requires="wps">
          <w:drawing>
            <wp:anchor distT="0" distB="0" distL="114300" distR="114300" simplePos="0" relativeHeight="251669504" behindDoc="0" locked="0" layoutInCell="1" allowOverlap="1" wp14:anchorId="30AA5427" wp14:editId="5B352595">
              <wp:simplePos x="0" y="0"/>
              <wp:positionH relativeFrom="column">
                <wp:posOffset>-1277620</wp:posOffset>
              </wp:positionH>
              <wp:positionV relativeFrom="paragraph">
                <wp:posOffset>-911225</wp:posOffset>
              </wp:positionV>
              <wp:extent cx="6969658" cy="1114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969658" cy="1114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 xml:space="preserve">Registered </w:t>
                          </w:r>
                          <w:proofErr w:type="gramStart"/>
                          <w:r>
                            <w:rPr>
                              <w:rFonts w:cs="Arial"/>
                            </w:rPr>
                            <w:t>Office:</w:t>
                          </w:r>
                          <w:proofErr w:type="gramEnd"/>
                          <w:r>
                            <w:rPr>
                              <w:rFonts w:cs="Arial"/>
                            </w:rPr>
                            <w:t xml:space="preserve"> SOCOTEC House, </w:t>
                          </w:r>
                          <w:proofErr w:type="spellStart"/>
                          <w:r>
                            <w:rPr>
                              <w:rFonts w:cs="Arial"/>
                            </w:rPr>
                            <w:t>Bretby</w:t>
                          </w:r>
                          <w:proofErr w:type="spellEnd"/>
                          <w:r>
                            <w:rPr>
                              <w:rFonts w:cs="Arial"/>
                            </w:rPr>
                            <w:t xml:space="preserve"> Business Park, </w:t>
                          </w:r>
                          <w:proofErr w:type="spellStart"/>
                          <w:r>
                            <w:rPr>
                              <w:rFonts w:cs="Arial"/>
                            </w:rPr>
                            <w:t>Ashby</w:t>
                          </w:r>
                          <w:proofErr w:type="spellEnd"/>
                          <w:r>
                            <w:rPr>
                              <w:rFonts w:cs="Arial"/>
                            </w:rPr>
                            <w:t xml:space="preserve"> Road, Burton </w:t>
                          </w:r>
                          <w:proofErr w:type="spellStart"/>
                          <w:r>
                            <w:rPr>
                              <w:rFonts w:cs="Arial"/>
                            </w:rPr>
                            <w:t>upon</w:t>
                          </w:r>
                          <w:proofErr w:type="spellEnd"/>
                          <w:r>
                            <w:rPr>
                              <w:rFonts w:cs="Arial"/>
                            </w:rPr>
                            <w:t xml:space="preserve"> Trent, DE15 0YZ</w:t>
                          </w:r>
                          <w:r>
                            <w:rPr>
                              <w:rFonts w:cs="Arial"/>
                            </w:rPr>
                            <w:br/>
                          </w:r>
                        </w:p>
                        <w:p w14:paraId="13AA063D" w14:textId="77777777" w:rsidR="00962829" w:rsidRDefault="00962829" w:rsidP="003F08BA">
                          <w:pPr>
                            <w:pStyle w:val="Adressebasdepage"/>
                            <w:rPr>
                              <w:rFonts w:cs="Arial"/>
                            </w:rPr>
                          </w:pPr>
                          <w:proofErr w:type="spellStart"/>
                          <w:r>
                            <w:rPr>
                              <w:rFonts w:cs="Arial"/>
                            </w:rPr>
                            <w:t>Incorporated</w:t>
                          </w:r>
                          <w:proofErr w:type="spellEnd"/>
                          <w:r>
                            <w:rPr>
                              <w:rFonts w:cs="Arial"/>
                            </w:rPr>
                            <w:t xml:space="preserve"> in </w:t>
                          </w:r>
                          <w:proofErr w:type="spellStart"/>
                          <w:r>
                            <w:rPr>
                              <w:rFonts w:cs="Arial"/>
                            </w:rPr>
                            <w:t>England</w:t>
                          </w:r>
                          <w:proofErr w:type="spellEnd"/>
                          <w:r>
                            <w:rPr>
                              <w:rFonts w:cs="Arial"/>
                            </w:rPr>
                            <w:t>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A5427"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" filled="f" stroked="f">
              <v:textbo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 xml:space="preserve">Registered </w:t>
                    </w:r>
                    <w:proofErr w:type="gramStart"/>
                    <w:r>
                      <w:rPr>
                        <w:rFonts w:cs="Arial"/>
                      </w:rPr>
                      <w:t>Office:</w:t>
                    </w:r>
                    <w:proofErr w:type="gramEnd"/>
                    <w:r>
                      <w:rPr>
                        <w:rFonts w:cs="Arial"/>
                      </w:rPr>
                      <w:t xml:space="preserve"> SOCOTEC House, </w:t>
                    </w:r>
                    <w:proofErr w:type="spellStart"/>
                    <w:r>
                      <w:rPr>
                        <w:rFonts w:cs="Arial"/>
                      </w:rPr>
                      <w:t>Bretby</w:t>
                    </w:r>
                    <w:proofErr w:type="spellEnd"/>
                    <w:r>
                      <w:rPr>
                        <w:rFonts w:cs="Arial"/>
                      </w:rPr>
                      <w:t xml:space="preserve"> Business Park, </w:t>
                    </w:r>
                    <w:proofErr w:type="spellStart"/>
                    <w:r>
                      <w:rPr>
                        <w:rFonts w:cs="Arial"/>
                      </w:rPr>
                      <w:t>Ashby</w:t>
                    </w:r>
                    <w:proofErr w:type="spellEnd"/>
                    <w:r>
                      <w:rPr>
                        <w:rFonts w:cs="Arial"/>
                      </w:rPr>
                      <w:t xml:space="preserve"> Road, Burton </w:t>
                    </w:r>
                    <w:proofErr w:type="spellStart"/>
                    <w:r>
                      <w:rPr>
                        <w:rFonts w:cs="Arial"/>
                      </w:rPr>
                      <w:t>upon</w:t>
                    </w:r>
                    <w:proofErr w:type="spellEnd"/>
                    <w:r>
                      <w:rPr>
                        <w:rFonts w:cs="Arial"/>
                      </w:rPr>
                      <w:t xml:space="preserve"> Trent, DE15 0YZ</w:t>
                    </w:r>
                    <w:r>
                      <w:rPr>
                        <w:rFonts w:cs="Arial"/>
                      </w:rPr>
                      <w:br/>
                    </w:r>
                  </w:p>
                  <w:p w14:paraId="13AA063D" w14:textId="77777777" w:rsidR="00962829" w:rsidRDefault="00962829" w:rsidP="003F08BA">
                    <w:pPr>
                      <w:pStyle w:val="Adressebasdepage"/>
                      <w:rPr>
                        <w:rFonts w:cs="Arial"/>
                      </w:rPr>
                    </w:pPr>
                    <w:proofErr w:type="spellStart"/>
                    <w:r>
                      <w:rPr>
                        <w:rFonts w:cs="Arial"/>
                      </w:rPr>
                      <w:t>Incorporated</w:t>
                    </w:r>
                    <w:proofErr w:type="spellEnd"/>
                    <w:r>
                      <w:rPr>
                        <w:rFonts w:cs="Arial"/>
                      </w:rPr>
                      <w:t xml:space="preserve"> in </w:t>
                    </w:r>
                    <w:proofErr w:type="spellStart"/>
                    <w:r>
                      <w:rPr>
                        <w:rFonts w:cs="Arial"/>
                      </w:rPr>
                      <w:t>England</w:t>
                    </w:r>
                    <w:proofErr w:type="spellEnd"/>
                    <w:r>
                      <w:rPr>
                        <w:rFonts w:cs="Arial"/>
                      </w:rPr>
                      <w:t>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32017" w14:textId="77777777" w:rsidR="004917A0" w:rsidRDefault="004917A0" w:rsidP="007A5B4B">
      <w:r>
        <w:separator/>
      </w:r>
    </w:p>
  </w:footnote>
  <w:footnote w:type="continuationSeparator" w:id="0">
    <w:p w14:paraId="72539C0F" w14:textId="77777777" w:rsidR="004917A0" w:rsidRDefault="004917A0"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2E78" w14:textId="5C772F09" w:rsidR="00962829" w:rsidRPr="006132D1" w:rsidRDefault="00962829" w:rsidP="00D523BB">
    <w:pPr>
      <w:pStyle w:val="Header"/>
      <w:rPr>
        <w:color w:val="FFFFFF" w:themeColor="background1"/>
        <w:sz w:val="36"/>
        <w:szCs w:val="36"/>
      </w:rPr>
    </w:pPr>
    <w:r>
      <w:rPr>
        <w:noProof/>
        <w:lang w:eastAsia="en-GB"/>
      </w:rPr>
      <mc:AlternateContent>
        <mc:Choice Requires="wps">
          <w:drawing>
            <wp:anchor distT="0" distB="0" distL="114300" distR="114300" simplePos="0" relativeHeight="251673600" behindDoc="0" locked="0" layoutInCell="1" allowOverlap="1" wp14:anchorId="64BF1B80" wp14:editId="77707F45">
              <wp:simplePos x="0" y="0"/>
              <wp:positionH relativeFrom="column">
                <wp:posOffset>-1337310</wp:posOffset>
              </wp:positionH>
              <wp:positionV relativeFrom="paragraph">
                <wp:posOffset>293370</wp:posOffset>
              </wp:positionV>
              <wp:extent cx="6969658" cy="542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9658" cy="542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F1B8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" filled="f" stroked="f">
              <v:textbo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7456" behindDoc="0" locked="0" layoutInCell="1" allowOverlap="1" wp14:anchorId="3A4F9999" wp14:editId="635448A7">
              <wp:simplePos x="0" y="0"/>
              <wp:positionH relativeFrom="page">
                <wp:posOffset>-6985</wp:posOffset>
              </wp:positionH>
              <wp:positionV relativeFrom="page">
                <wp:posOffset>7198995</wp:posOffset>
              </wp:positionV>
              <wp:extent cx="179705" cy="0"/>
              <wp:effectExtent l="0" t="0" r="2349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C6E83C"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uT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6432" behindDoc="0" locked="0" layoutInCell="1" allowOverlap="1" wp14:anchorId="777F8AE8" wp14:editId="7300E309">
              <wp:simplePos x="0" y="0"/>
              <wp:positionH relativeFrom="page">
                <wp:posOffset>7374255</wp:posOffset>
              </wp:positionH>
              <wp:positionV relativeFrom="page">
                <wp:posOffset>3598545</wp:posOffset>
              </wp:positionV>
              <wp:extent cx="179705" cy="0"/>
              <wp:effectExtent l="0" t="0" r="23495"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213843"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5408" behindDoc="0" locked="0" layoutInCell="1" allowOverlap="1" wp14:anchorId="0412BABF" wp14:editId="5D92E935">
              <wp:simplePos x="0" y="0"/>
              <wp:positionH relativeFrom="page">
                <wp:posOffset>-6985</wp:posOffset>
              </wp:positionH>
              <wp:positionV relativeFrom="page">
                <wp:posOffset>3598545</wp:posOffset>
              </wp:positionV>
              <wp:extent cx="179705" cy="0"/>
              <wp:effectExtent l="0" t="0" r="23495"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7D1C06"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8480" behindDoc="0" locked="0" layoutInCell="1" allowOverlap="1" wp14:anchorId="68097C74" wp14:editId="4EF8650D">
              <wp:simplePos x="0" y="0"/>
              <wp:positionH relativeFrom="page">
                <wp:posOffset>7374255</wp:posOffset>
              </wp:positionH>
              <wp:positionV relativeFrom="page">
                <wp:posOffset>7198995</wp:posOffset>
              </wp:positionV>
              <wp:extent cx="179705" cy="0"/>
              <wp:effectExtent l="0" t="0" r="2349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B61BD83"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QD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w:drawing>
        <wp:anchor distT="0" distB="0" distL="114300" distR="114300" simplePos="0" relativeHeight="251664384" behindDoc="1" locked="0" layoutInCell="1" allowOverlap="1" wp14:anchorId="2A4987AE" wp14:editId="61E6DD86">
          <wp:simplePos x="0" y="0"/>
          <wp:positionH relativeFrom="page">
            <wp:posOffset>6113780</wp:posOffset>
          </wp:positionH>
          <wp:positionV relativeFrom="paragraph">
            <wp:posOffset>-828040</wp:posOffset>
          </wp:positionV>
          <wp:extent cx="1440180" cy="1440180"/>
          <wp:effectExtent l="0" t="0" r="7620" b="7620"/>
          <wp:wrapThrough wrapText="bothSides">
            <wp:wrapPolygon edited="0">
              <wp:start x="0" y="0"/>
              <wp:lineTo x="0" y="21333"/>
              <wp:lineTo x="21333" y="21333"/>
              <wp:lineTo x="2133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81B"/>
    <w:multiLevelType w:val="hybridMultilevel"/>
    <w:tmpl w:val="1DAEF05E"/>
    <w:lvl w:ilvl="0" w:tplc="FFFFFFFF">
      <w:start w:val="1"/>
      <w:numFmt w:val="lowerLetter"/>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1" w15:restartNumberingAfterBreak="0">
    <w:nsid w:val="12EC0C04"/>
    <w:multiLevelType w:val="hybridMultilevel"/>
    <w:tmpl w:val="7696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D6E9D"/>
    <w:multiLevelType w:val="hybridMultilevel"/>
    <w:tmpl w:val="AA18EAC2"/>
    <w:lvl w:ilvl="0" w:tplc="B86A6272">
      <w:start w:val="1"/>
      <w:numFmt w:val="bullet"/>
      <w:pStyle w:val="List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E7F59FB"/>
    <w:multiLevelType w:val="hybridMultilevel"/>
    <w:tmpl w:val="2692F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80394E"/>
    <w:multiLevelType w:val="multilevel"/>
    <w:tmpl w:val="613A6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F342333"/>
    <w:multiLevelType w:val="hybridMultilevel"/>
    <w:tmpl w:val="4C20C2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3E37ED"/>
    <w:multiLevelType w:val="hybridMultilevel"/>
    <w:tmpl w:val="341A5998"/>
    <w:lvl w:ilvl="0" w:tplc="88582A2A">
      <w:start w:val="1"/>
      <w:numFmt w:val="bullet"/>
      <w:pStyle w:val="SOCOTECBulletPoints"/>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C81856"/>
    <w:multiLevelType w:val="hybridMultilevel"/>
    <w:tmpl w:val="A8AE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202062"/>
    <w:multiLevelType w:val="hybridMultilevel"/>
    <w:tmpl w:val="0332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10328"/>
    <w:multiLevelType w:val="multilevel"/>
    <w:tmpl w:val="68BC60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AD87CDE"/>
    <w:multiLevelType w:val="multilevel"/>
    <w:tmpl w:val="36049C6E"/>
    <w:lvl w:ilvl="0">
      <w:start w:val="1"/>
      <w:numFmt w:val="decimal"/>
      <w:lvlText w:val="%1."/>
      <w:lvlJc w:val="left"/>
      <w:pPr>
        <w:tabs>
          <w:tab w:val="num" w:pos="454"/>
        </w:tabs>
        <w:ind w:left="454" w:hanging="454"/>
      </w:pPr>
    </w:lvl>
    <w:lvl w:ilvl="1">
      <w:start w:val="1"/>
      <w:numFmt w:val="bullet"/>
      <w:lvlText w:val=""/>
      <w:lvlJc w:val="left"/>
      <w:pPr>
        <w:tabs>
          <w:tab w:val="num" w:pos="964"/>
        </w:tabs>
        <w:ind w:left="964" w:hanging="51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6"/>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9"/>
  </w:num>
  <w:num w:numId="9">
    <w:abstractNumId w:val="4"/>
  </w:num>
  <w:num w:numId="10">
    <w:abstractNumId w:val="7"/>
  </w:num>
  <w:num w:numId="1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4B"/>
    <w:rsid w:val="00037C43"/>
    <w:rsid w:val="000907FE"/>
    <w:rsid w:val="000B5825"/>
    <w:rsid w:val="000E5E9D"/>
    <w:rsid w:val="000F5DCC"/>
    <w:rsid w:val="001143B0"/>
    <w:rsid w:val="0011473F"/>
    <w:rsid w:val="0017179D"/>
    <w:rsid w:val="00177DBC"/>
    <w:rsid w:val="001A124F"/>
    <w:rsid w:val="001A691B"/>
    <w:rsid w:val="001B065F"/>
    <w:rsid w:val="001F5FF1"/>
    <w:rsid w:val="002137BE"/>
    <w:rsid w:val="00223365"/>
    <w:rsid w:val="00255677"/>
    <w:rsid w:val="00267BF1"/>
    <w:rsid w:val="00281C27"/>
    <w:rsid w:val="002C6DF8"/>
    <w:rsid w:val="00313974"/>
    <w:rsid w:val="003348D8"/>
    <w:rsid w:val="00343327"/>
    <w:rsid w:val="003A0BDD"/>
    <w:rsid w:val="003C012D"/>
    <w:rsid w:val="003D29C9"/>
    <w:rsid w:val="003F08BA"/>
    <w:rsid w:val="0042527F"/>
    <w:rsid w:val="00446CE6"/>
    <w:rsid w:val="00451637"/>
    <w:rsid w:val="00463BA1"/>
    <w:rsid w:val="004917A0"/>
    <w:rsid w:val="004D26CC"/>
    <w:rsid w:val="004E551B"/>
    <w:rsid w:val="00501E5D"/>
    <w:rsid w:val="0052374E"/>
    <w:rsid w:val="00564F3D"/>
    <w:rsid w:val="00565BA7"/>
    <w:rsid w:val="005C7B10"/>
    <w:rsid w:val="005D6008"/>
    <w:rsid w:val="005E3696"/>
    <w:rsid w:val="006132D1"/>
    <w:rsid w:val="006319D6"/>
    <w:rsid w:val="00634F21"/>
    <w:rsid w:val="006614F4"/>
    <w:rsid w:val="0069134B"/>
    <w:rsid w:val="006A1D0E"/>
    <w:rsid w:val="006C7164"/>
    <w:rsid w:val="006D3B8D"/>
    <w:rsid w:val="006D6476"/>
    <w:rsid w:val="006E0946"/>
    <w:rsid w:val="006E33BE"/>
    <w:rsid w:val="006F0610"/>
    <w:rsid w:val="00704005"/>
    <w:rsid w:val="007625BE"/>
    <w:rsid w:val="00776AF8"/>
    <w:rsid w:val="007A5B4B"/>
    <w:rsid w:val="007D082E"/>
    <w:rsid w:val="007E1677"/>
    <w:rsid w:val="00823976"/>
    <w:rsid w:val="00833BF5"/>
    <w:rsid w:val="00837468"/>
    <w:rsid w:val="008562A0"/>
    <w:rsid w:val="0086147A"/>
    <w:rsid w:val="0087021A"/>
    <w:rsid w:val="008E03FE"/>
    <w:rsid w:val="00903067"/>
    <w:rsid w:val="009521CC"/>
    <w:rsid w:val="00962829"/>
    <w:rsid w:val="00992D4B"/>
    <w:rsid w:val="009C382D"/>
    <w:rsid w:val="009E3642"/>
    <w:rsid w:val="009E4D45"/>
    <w:rsid w:val="009F35D6"/>
    <w:rsid w:val="00A130BD"/>
    <w:rsid w:val="00A24D6A"/>
    <w:rsid w:val="00A50E4F"/>
    <w:rsid w:val="00A670CB"/>
    <w:rsid w:val="00B02B88"/>
    <w:rsid w:val="00B36DE1"/>
    <w:rsid w:val="00B4615E"/>
    <w:rsid w:val="00B52617"/>
    <w:rsid w:val="00B76A49"/>
    <w:rsid w:val="00B92B5A"/>
    <w:rsid w:val="00BD1062"/>
    <w:rsid w:val="00BD4F4E"/>
    <w:rsid w:val="00BE2AB8"/>
    <w:rsid w:val="00BF41B7"/>
    <w:rsid w:val="00C20F6A"/>
    <w:rsid w:val="00C273EE"/>
    <w:rsid w:val="00C32DEF"/>
    <w:rsid w:val="00C41132"/>
    <w:rsid w:val="00C50647"/>
    <w:rsid w:val="00C50FA8"/>
    <w:rsid w:val="00C619C3"/>
    <w:rsid w:val="00C67932"/>
    <w:rsid w:val="00C81746"/>
    <w:rsid w:val="00CB4300"/>
    <w:rsid w:val="00CC6325"/>
    <w:rsid w:val="00D041DD"/>
    <w:rsid w:val="00D113A3"/>
    <w:rsid w:val="00D2002D"/>
    <w:rsid w:val="00D21039"/>
    <w:rsid w:val="00D37238"/>
    <w:rsid w:val="00D4064C"/>
    <w:rsid w:val="00D523BB"/>
    <w:rsid w:val="00D6155A"/>
    <w:rsid w:val="00D653B4"/>
    <w:rsid w:val="00D71D9A"/>
    <w:rsid w:val="00DB3A17"/>
    <w:rsid w:val="00DC344A"/>
    <w:rsid w:val="00DC6788"/>
    <w:rsid w:val="00DD0A88"/>
    <w:rsid w:val="00DD17D7"/>
    <w:rsid w:val="00DE3150"/>
    <w:rsid w:val="00DF639B"/>
    <w:rsid w:val="00E261D7"/>
    <w:rsid w:val="00E4058A"/>
    <w:rsid w:val="00E53A9F"/>
    <w:rsid w:val="00E53C6C"/>
    <w:rsid w:val="00E71839"/>
    <w:rsid w:val="00EA1F0E"/>
    <w:rsid w:val="00EF16E0"/>
    <w:rsid w:val="00EF5648"/>
    <w:rsid w:val="00F36A3D"/>
    <w:rsid w:val="00F76083"/>
    <w:rsid w:val="00F85206"/>
    <w:rsid w:val="00FA0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54362D"/>
  <w15:docId w15:val="{1548CA2D-A6A6-451F-AE0B-57CF7271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C012D"/>
    <w:rPr>
      <w:rFonts w:ascii="Roboto Light" w:hAnsi="Roboto Light"/>
      <w:color w:val="2F2F31"/>
      <w:sz w:val="22"/>
      <w:lang w:val="en-GB"/>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625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625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625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625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625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iPriority w:val="99"/>
    <w:unhideWhenUsed/>
    <w:rsid w:val="007A5B4B"/>
    <w:pPr>
      <w:tabs>
        <w:tab w:val="center" w:pos="4320"/>
        <w:tab w:val="right" w:pos="8640"/>
      </w:tabs>
    </w:pPr>
  </w:style>
  <w:style w:type="character" w:customStyle="1" w:styleId="FooterChar">
    <w:name w:val="Footer Char"/>
    <w:basedOn w:val="DefaultParagraphFont"/>
    <w:link w:val="Footer"/>
    <w:uiPriority w:val="99"/>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4B"/>
    <w:rPr>
      <w:rFonts w:ascii="Lucida Grande" w:hAnsi="Lucida Grande" w:cs="Lucida Grande"/>
      <w:sz w:val="18"/>
      <w:szCs w:val="18"/>
    </w:rPr>
  </w:style>
  <w:style w:type="character" w:styleId="Hyperlink">
    <w:name w:val="Hyperlink"/>
    <w:aliases w:val="SOCOTEC Hyperlink"/>
    <w:basedOn w:val="DefaultParagraphFont"/>
    <w:uiPriority w:val="99"/>
    <w:unhideWhenUsed/>
    <w:qFormat/>
    <w:rsid w:val="00DB3A17"/>
    <w:rPr>
      <w:rFonts w:ascii="Arial" w:hAnsi="Arial"/>
      <w:color w:val="00B5E2"/>
      <w:sz w:val="22"/>
      <w:u w:val="single"/>
    </w:rPr>
  </w:style>
  <w:style w:type="paragraph" w:customStyle="1" w:styleId="BasicParagraph">
    <w:name w:val="[Basic Paragraph]"/>
    <w:basedOn w:val="Normal"/>
    <w:uiPriority w:val="99"/>
    <w:rsid w:val="008239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basedOn w:val="DefaultParagraphFont"/>
    <w:link w:val="Heading1"/>
    <w:uiPriority w:val="9"/>
    <w:rsid w:val="00D113A3"/>
    <w:rPr>
      <w:rFonts w:ascii="Roboto Medium" w:eastAsiaTheme="majorEastAsia" w:hAnsi="Roboto Medium" w:cstheme="majorBidi"/>
      <w:color w:val="003B79"/>
      <w:szCs w:val="28"/>
    </w:rPr>
  </w:style>
  <w:style w:type="character" w:customStyle="1" w:styleId="Heading2Char">
    <w:name w:val="Heading 2 Char"/>
    <w:basedOn w:val="DefaultParagraphFont"/>
    <w:link w:val="Heading2"/>
    <w:uiPriority w:val="9"/>
    <w:rsid w:val="00762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2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2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2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2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62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62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625B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762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qFormat/>
    <w:rsid w:val="007625BE"/>
    <w:pPr>
      <w:ind w:left="720"/>
      <w:contextualSpacing/>
    </w:pPr>
  </w:style>
  <w:style w:type="character" w:styleId="FollowedHyperlink">
    <w:name w:val="FollowedHyperlink"/>
    <w:basedOn w:val="DefaultParagraphFont"/>
    <w:uiPriority w:val="99"/>
    <w:semiHidden/>
    <w:unhideWhenUsed/>
    <w:rsid w:val="00DE3150"/>
    <w:rPr>
      <w:color w:val="800080" w:themeColor="followedHyperlink"/>
      <w:u w:val="single"/>
    </w:rPr>
  </w:style>
  <w:style w:type="paragraph" w:customStyle="1" w:styleId="SOCOTECBulletPoints">
    <w:name w:val="SOCOTEC Bullet Points"/>
    <w:basedOn w:val="ListBullet"/>
    <w:qFormat/>
    <w:rsid w:val="00DB3A17"/>
    <w:pPr>
      <w:numPr>
        <w:numId w:val="2"/>
      </w:numPr>
    </w:pPr>
    <w:rPr>
      <w:rFonts w:eastAsiaTheme="majorEastAsia" w:cstheme="majorBidi"/>
      <w:szCs w:val="28"/>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s="Times New Roman"/>
      <w:color w:val="auto"/>
      <w:sz w:val="14"/>
      <w:szCs w:val="14"/>
      <w:lang w:val="fr-FR"/>
    </w:rPr>
  </w:style>
  <w:style w:type="character" w:customStyle="1" w:styleId="BodyTextIndent3Char">
    <w:name w:val="Body Text Indent 3 Char"/>
    <w:basedOn w:val="DefaultParagraphFont"/>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basedOn w:val="DefaultParagraphFont"/>
    <w:link w:val="BodyTextIndent2"/>
    <w:uiPriority w:val="99"/>
    <w:rsid w:val="00DD0A88"/>
    <w:rPr>
      <w:rFonts w:ascii="Roboto Light" w:hAnsi="Roboto Light"/>
      <w:color w:val="2F2F31"/>
      <w:sz w:val="22"/>
      <w:lang w:val="en-GB"/>
    </w:rPr>
  </w:style>
  <w:style w:type="paragraph" w:customStyle="1" w:styleId="SOCOTECBodyCopy">
    <w:name w:val="SOCOTEC Body Copy"/>
    <w:basedOn w:val="Normal"/>
    <w:link w:val="SOCOTECBodyCopyChar"/>
    <w:qFormat/>
    <w:rsid w:val="00DD0A88"/>
    <w:pPr>
      <w:tabs>
        <w:tab w:val="left" w:pos="5774"/>
      </w:tabs>
      <w:spacing w:after="120" w:line="240" w:lineRule="exact"/>
    </w:pPr>
    <w:rPr>
      <w:rFonts w:ascii="Arial" w:hAnsi="Arial" w:cs="Arial"/>
      <w:color w:val="000000" w:themeColor="text1"/>
      <w:spacing w:val="-3"/>
      <w:szCs w:val="18"/>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BodyCopyChar">
    <w:name w:val="SOCOTEC Body Copy Char"/>
    <w:basedOn w:val="DefaultParagraphFont"/>
    <w:link w:val="SOCOTECBodyCopy"/>
    <w:rsid w:val="00DD0A88"/>
    <w:rPr>
      <w:rFonts w:ascii="Arial" w:hAnsi="Arial" w:cs="Arial"/>
      <w:color w:val="000000" w:themeColor="text1"/>
      <w:spacing w:val="-3"/>
      <w:sz w:val="22"/>
      <w:szCs w:val="18"/>
      <w:lang w:val="en-GB"/>
    </w:rPr>
  </w:style>
  <w:style w:type="character" w:customStyle="1" w:styleId="SOCOTECHeadingCopyChar">
    <w:name w:val="SOCOTEC Heading Copy Char"/>
    <w:basedOn w:val="DefaultParagraphFont"/>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basedOn w:val="DefaultParagraphFont"/>
    <w:link w:val="BodyTextFirstIndent2"/>
    <w:uiPriority w:val="99"/>
    <w:rsid w:val="00DD0A88"/>
    <w:rPr>
      <w:rFonts w:ascii="Roboto Light" w:hAnsi="Roboto Light"/>
      <w:color w:val="2F2F31"/>
      <w:sz w:val="22"/>
      <w:lang w:val="en-GB"/>
    </w:rPr>
  </w:style>
  <w:style w:type="character" w:styleId="Strong">
    <w:name w:val="Strong"/>
    <w:basedOn w:val="DefaultParagraphFont"/>
    <w:qFormat/>
    <w:rsid w:val="00343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42666730">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937833818">
      <w:bodyDiv w:val="1"/>
      <w:marLeft w:val="0"/>
      <w:marRight w:val="0"/>
      <w:marTop w:val="0"/>
      <w:marBottom w:val="0"/>
      <w:divBdr>
        <w:top w:val="none" w:sz="0" w:space="0" w:color="auto"/>
        <w:left w:val="none" w:sz="0" w:space="0" w:color="auto"/>
        <w:bottom w:val="none" w:sz="0" w:space="0" w:color="auto"/>
        <w:right w:val="none" w:sz="0" w:space="0" w:color="auto"/>
      </w:divBdr>
    </w:div>
    <w:div w:id="1057360598">
      <w:bodyDiv w:val="1"/>
      <w:marLeft w:val="0"/>
      <w:marRight w:val="0"/>
      <w:marTop w:val="0"/>
      <w:marBottom w:val="0"/>
      <w:divBdr>
        <w:top w:val="none" w:sz="0" w:space="0" w:color="auto"/>
        <w:left w:val="none" w:sz="0" w:space="0" w:color="auto"/>
        <w:bottom w:val="none" w:sz="0" w:space="0" w:color="auto"/>
        <w:right w:val="none" w:sz="0" w:space="0" w:color="auto"/>
      </w:divBdr>
    </w:div>
    <w:div w:id="1531642933">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Curry</dc:creator>
  <cp:lastModifiedBy>Amy Williams</cp:lastModifiedBy>
  <cp:revision>4</cp:revision>
  <cp:lastPrinted>2022-10-14T09:49:00Z</cp:lastPrinted>
  <dcterms:created xsi:type="dcterms:W3CDTF">2025-05-02T08:57:00Z</dcterms:created>
  <dcterms:modified xsi:type="dcterms:W3CDTF">2025-05-06T08:38:00Z</dcterms:modified>
</cp:coreProperties>
</file>